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E6" w:rsidRPr="004317E6" w:rsidRDefault="004317E6" w:rsidP="004317E6">
      <w:pPr>
        <w:spacing w:after="0" w:line="240" w:lineRule="auto"/>
        <w:rPr>
          <w:rFonts w:ascii="Georgia" w:eastAsia="Times New Roman" w:hAnsi="Georgia" w:cs="Times New Roman"/>
          <w:b/>
          <w:bCs/>
          <w:color w:val="000000"/>
          <w:sz w:val="36"/>
          <w:lang w:eastAsia="fr-FR"/>
        </w:rPr>
      </w:pPr>
      <w:r w:rsidRPr="004317E6">
        <w:rPr>
          <w:rFonts w:ascii="Georgia" w:eastAsia="Times New Roman" w:hAnsi="Georgia" w:cs="Times New Roman"/>
          <w:b/>
          <w:bCs/>
          <w:color w:val="000000"/>
          <w:sz w:val="36"/>
          <w:lang w:eastAsia="fr-FR"/>
        </w:rPr>
        <w:t>RESUME</w:t>
      </w:r>
    </w:p>
    <w:p w:rsidR="004317E6" w:rsidRPr="004317E6" w:rsidRDefault="004317E6" w:rsidP="004317E6">
      <w:pPr>
        <w:spacing w:after="0" w:line="240" w:lineRule="auto"/>
        <w:rPr>
          <w:rFonts w:ascii="Georgia" w:eastAsia="Times New Roman" w:hAnsi="Georgia" w:cs="Times New Roman"/>
          <w:color w:val="000000"/>
          <w:lang w:eastAsia="fr-FR"/>
        </w:rPr>
      </w:pPr>
      <w:r w:rsidRPr="004317E6">
        <w:rPr>
          <w:rFonts w:ascii="Georgia" w:eastAsia="Times New Roman" w:hAnsi="Georgia" w:cs="Times New Roman"/>
          <w:color w:val="000000"/>
          <w:lang w:eastAsia="fr-FR"/>
        </w:rPr>
        <w:t>Ce travail est constitué de deux parties : Un état d’art dans lequel on a présenté une étude théorique de la mécanique automobile suivi d’une étude détaillée des différents systèmes mécaniques utilisés dans la mécanique automobile et les techniques nécessaires pour la conception d’un véhicule réel.</w:t>
      </w:r>
    </w:p>
    <w:p w:rsidR="004317E6" w:rsidRPr="004317E6" w:rsidRDefault="004317E6" w:rsidP="004317E6">
      <w:pPr>
        <w:spacing w:after="0" w:line="240" w:lineRule="auto"/>
        <w:rPr>
          <w:rFonts w:ascii="Georgia" w:eastAsia="Times New Roman" w:hAnsi="Georgia" w:cs="Times New Roman"/>
          <w:color w:val="000000"/>
          <w:lang w:eastAsia="fr-FR"/>
        </w:rPr>
      </w:pPr>
      <w:r w:rsidRPr="004317E6">
        <w:rPr>
          <w:rFonts w:ascii="Georgia" w:eastAsia="Times New Roman" w:hAnsi="Georgia" w:cs="Times New Roman"/>
          <w:color w:val="000000"/>
          <w:lang w:eastAsia="fr-FR"/>
        </w:rPr>
        <w:t>Dans la deuxième partie est présentée la réalisation complète d’un prototype d’un véhicule à 4 roues.</w:t>
      </w:r>
    </w:p>
    <w:p w:rsidR="004317E6" w:rsidRPr="004317E6" w:rsidRDefault="004317E6" w:rsidP="004317E6">
      <w:pPr>
        <w:spacing w:after="0" w:line="240" w:lineRule="auto"/>
        <w:rPr>
          <w:rFonts w:ascii="Georgia" w:eastAsia="Times New Roman" w:hAnsi="Georgia" w:cs="Times New Roman"/>
          <w:b/>
          <w:bCs/>
          <w:color w:val="000000"/>
          <w:sz w:val="34"/>
          <w:szCs w:val="34"/>
          <w:lang w:val="en-US" w:eastAsia="fr-FR"/>
        </w:rPr>
      </w:pPr>
      <w:r w:rsidRPr="004317E6">
        <w:rPr>
          <w:rFonts w:ascii="Georgia" w:eastAsia="Times New Roman" w:hAnsi="Georgia" w:cs="Times New Roman"/>
          <w:b/>
          <w:bCs/>
          <w:color w:val="000000"/>
          <w:sz w:val="34"/>
          <w:lang w:val="en-US" w:eastAsia="fr-FR"/>
        </w:rPr>
        <w:t>ABSTRACT</w:t>
      </w:r>
    </w:p>
    <w:p w:rsidR="004317E6" w:rsidRPr="004317E6" w:rsidRDefault="004317E6" w:rsidP="004317E6">
      <w:pPr>
        <w:spacing w:after="0" w:line="240" w:lineRule="auto"/>
        <w:rPr>
          <w:rFonts w:ascii="Georgia" w:eastAsia="Times New Roman" w:hAnsi="Georgia" w:cs="Times New Roman"/>
          <w:color w:val="000000"/>
          <w:lang w:val="en-US" w:eastAsia="fr-FR"/>
        </w:rPr>
      </w:pPr>
      <w:r w:rsidRPr="004317E6">
        <w:rPr>
          <w:rFonts w:ascii="Georgia" w:eastAsia="Times New Roman" w:hAnsi="Georgia" w:cs="Times New Roman"/>
          <w:color w:val="000000"/>
          <w:lang w:val="en-US" w:eastAsia="fr-FR"/>
        </w:rPr>
        <w:t xml:space="preserve">This work consists of two parts: A state of art in which we presented a theoretical study of automotive mechanics followed by a detailed study of the different mechanical systems used in car mechanics and </w:t>
      </w:r>
      <w:r w:rsidRPr="004317E6">
        <w:rPr>
          <w:rFonts w:ascii="Times New Roman" w:eastAsia="Times New Roman" w:hAnsi="Times New Roman" w:cs="Times New Roman"/>
          <w:color w:val="000000"/>
          <w:lang w:val="en-US" w:eastAsia="fr-FR"/>
        </w:rPr>
        <w:t>.</w:t>
      </w:r>
      <w:r w:rsidRPr="004317E6">
        <w:rPr>
          <w:rFonts w:ascii="Georgia" w:eastAsia="Times New Roman" w:hAnsi="Georgia" w:cs="Times New Roman"/>
          <w:color w:val="000000"/>
          <w:lang w:val="en-US" w:eastAsia="fr-FR"/>
        </w:rPr>
        <w:t>the techniques necessary for the design of a real car.</w:t>
      </w:r>
    </w:p>
    <w:p w:rsidR="00246C5B" w:rsidRPr="004317E6" w:rsidRDefault="004317E6" w:rsidP="004317E6">
      <w:pPr>
        <w:rPr>
          <w:lang w:val="en-US"/>
        </w:rPr>
      </w:pPr>
      <w:r w:rsidRPr="004317E6">
        <w:rPr>
          <w:rFonts w:ascii="Georgia" w:eastAsia="Times New Roman" w:hAnsi="Georgia" w:cs="Times New Roman"/>
          <w:color w:val="000000"/>
          <w:lang w:val="en-US" w:eastAsia="fr-FR"/>
        </w:rPr>
        <w:t>In the second part is presented the complete realization of a prototype of a four-</w:t>
      </w:r>
      <w:proofErr w:type="gramStart"/>
      <w:r w:rsidRPr="004317E6">
        <w:rPr>
          <w:rFonts w:ascii="Georgia" w:eastAsia="Times New Roman" w:hAnsi="Georgia" w:cs="Times New Roman"/>
          <w:color w:val="000000"/>
          <w:lang w:val="en-US" w:eastAsia="fr-FR"/>
        </w:rPr>
        <w:t>wheeled .</w:t>
      </w:r>
      <w:proofErr w:type="gramEnd"/>
      <w:r w:rsidRPr="004317E6">
        <w:rPr>
          <w:rFonts w:ascii="Georgia" w:eastAsia="Times New Roman" w:hAnsi="Georgia" w:cs="Times New Roman"/>
          <w:color w:val="000000"/>
          <w:lang w:val="en-US" w:eastAsia="fr-FR"/>
        </w:rPr>
        <w:t xml:space="preserve"> </w:t>
      </w:r>
      <w:proofErr w:type="gramStart"/>
      <w:r w:rsidRPr="004317E6">
        <w:rPr>
          <w:rFonts w:ascii="Georgia" w:eastAsia="Times New Roman" w:hAnsi="Georgia" w:cs="Times New Roman"/>
          <w:color w:val="000000"/>
          <w:lang w:val="en-US" w:eastAsia="fr-FR"/>
        </w:rPr>
        <w:t>vehicle</w:t>
      </w:r>
      <w:proofErr w:type="gramEnd"/>
    </w:p>
    <w:sectPr w:rsidR="00246C5B" w:rsidRPr="004317E6" w:rsidSect="0005571E">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317E6"/>
    <w:rsid w:val="0005571E"/>
    <w:rsid w:val="004317E6"/>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317E6"/>
    <w:rPr>
      <w:rFonts w:ascii="Georgia" w:hAnsi="Georgia" w:hint="default"/>
      <w:b/>
      <w:bCs/>
      <w:i w:val="0"/>
      <w:iCs w:val="0"/>
      <w:color w:val="000000"/>
      <w:sz w:val="36"/>
      <w:szCs w:val="36"/>
    </w:rPr>
  </w:style>
  <w:style w:type="character" w:customStyle="1" w:styleId="fontstyle11">
    <w:name w:val="fontstyle11"/>
    <w:basedOn w:val="Policepardfaut"/>
    <w:rsid w:val="004317E6"/>
    <w:rPr>
      <w:rFonts w:ascii="Georgia" w:hAnsi="Georgia" w:hint="default"/>
      <w:b w:val="0"/>
      <w:bCs w:val="0"/>
      <w:i w:val="0"/>
      <w:iCs w:val="0"/>
      <w:color w:val="000000"/>
      <w:sz w:val="22"/>
      <w:szCs w:val="22"/>
    </w:rPr>
  </w:style>
  <w:style w:type="character" w:customStyle="1" w:styleId="fontstyle31">
    <w:name w:val="fontstyle31"/>
    <w:basedOn w:val="Policepardfaut"/>
    <w:rsid w:val="004317E6"/>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6690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2024-12-31T08:56:00Z</dcterms:created>
  <dcterms:modified xsi:type="dcterms:W3CDTF">2024-12-31T08:56:00Z</dcterms:modified>
</cp:coreProperties>
</file>